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2D16" w14:textId="77777777" w:rsidR="001149A2" w:rsidRDefault="001149A2" w:rsidP="00CA08ED">
      <w:pPr>
        <w:autoSpaceDE w:val="0"/>
        <w:autoSpaceDN w:val="0"/>
        <w:adjustRightInd w:val="0"/>
        <w:spacing w:after="0" w:line="240" w:lineRule="auto"/>
        <w:ind w:left="-567"/>
      </w:pPr>
    </w:p>
    <w:p w14:paraId="1BBC4406" w14:textId="2F6AEF2A" w:rsidR="001149A2" w:rsidRDefault="00CA08ED" w:rsidP="001149A2">
      <w:pPr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</w:pPr>
      <w:r>
        <w:object w:dxaOrig="4324" w:dyaOrig="2157" w14:anchorId="4DC71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6.75pt" o:ole="">
            <v:imagedata r:id="rId6" o:title=""/>
          </v:shape>
          <o:OLEObject Type="Embed" ProgID="Unknown" ShapeID="_x0000_i1025" DrawAspect="Content" ObjectID="_1661153769" r:id="rId7"/>
        </w:object>
      </w:r>
      <w:r w:rsidRPr="001149A2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t>Mor</w:t>
      </w:r>
      <w:r w:rsidR="001149A2"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  <w:t>dO4</w:t>
      </w:r>
    </w:p>
    <w:p w14:paraId="3CFF95CF" w14:textId="2E5E2C37" w:rsidR="001149A2" w:rsidRPr="001149A2" w:rsidRDefault="001149A2" w:rsidP="001149A2">
      <w:pPr>
        <w:rPr>
          <w:b/>
          <w:bCs/>
          <w:color w:val="0070C0"/>
          <w:sz w:val="28"/>
          <w:szCs w:val="28"/>
          <w:u w:val="single"/>
        </w:rPr>
      </w:pPr>
      <w:r w:rsidRPr="001149A2">
        <w:rPr>
          <w:b/>
          <w:bCs/>
          <w:color w:val="0070C0"/>
          <w:sz w:val="28"/>
          <w:szCs w:val="28"/>
          <w:u w:val="single"/>
        </w:rPr>
        <w:t xml:space="preserve"> DO</w:t>
      </w:r>
      <w:r>
        <w:rPr>
          <w:b/>
          <w:bCs/>
          <w:color w:val="0070C0"/>
          <w:sz w:val="28"/>
          <w:szCs w:val="28"/>
          <w:u w:val="single"/>
        </w:rPr>
        <w:t>EN  ( DO)</w:t>
      </w:r>
    </w:p>
    <w:p w14:paraId="3422F660" w14:textId="77777777" w:rsidR="001149A2" w:rsidRPr="001149A2" w:rsidRDefault="001149A2" w:rsidP="00AA4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1149A2">
        <w:rPr>
          <w:b/>
          <w:bCs/>
          <w:i/>
          <w:iCs/>
        </w:rPr>
        <w:t>ZORGEN VOOR STRIKTE PRESTATIES OP HET GEBIED VAN:</w:t>
      </w:r>
    </w:p>
    <w:p w14:paraId="3C5281FD" w14:textId="77777777" w:rsidR="001149A2" w:rsidRPr="001149A2" w:rsidRDefault="001149A2" w:rsidP="001149A2">
      <w:pPr>
        <w:rPr>
          <w:b/>
          <w:bCs/>
          <w:u w:val="single"/>
        </w:rPr>
      </w:pPr>
      <w:r w:rsidRPr="001149A2">
        <w:rPr>
          <w:b/>
          <w:bCs/>
          <w:u w:val="single"/>
        </w:rPr>
        <w:t>Toezicht / supervisie</w:t>
      </w:r>
    </w:p>
    <w:p w14:paraId="44519AD4" w14:textId="77777777" w:rsidR="001149A2" w:rsidRDefault="001149A2" w:rsidP="001149A2">
      <w:r>
        <w:t>- Op elke vergadering van de BACD moet een vertegenwoordiger van het secretariaat aanwezig zijn;</w:t>
      </w:r>
    </w:p>
    <w:p w14:paraId="09ADA1A4" w14:textId="07F0EF6D" w:rsidR="001149A2" w:rsidRDefault="001149A2" w:rsidP="001149A2">
      <w:r>
        <w:t xml:space="preserve">- Overleg met de nodige raadgevers over alle vragen die verband kunnen houden met het </w:t>
      </w:r>
      <w:r w:rsidR="00AA4C3E">
        <w:br/>
        <w:t xml:space="preserve">   </w:t>
      </w:r>
      <w:r>
        <w:t>mededingingsrecht;</w:t>
      </w:r>
    </w:p>
    <w:p w14:paraId="651ED642" w14:textId="77777777" w:rsidR="001149A2" w:rsidRDefault="001149A2" w:rsidP="001149A2">
      <w:r>
        <w:t>- De besprekingen van de vergadering beperken tot de agendapunten;</w:t>
      </w:r>
    </w:p>
    <w:p w14:paraId="2B03554C" w14:textId="3FC3E239" w:rsidR="001149A2" w:rsidRDefault="001149A2" w:rsidP="001149A2">
      <w:r>
        <w:t>- Elke deelnemer een kopie van deze checklist bezorgen en op alle vergaderingen een exemplaar ter</w:t>
      </w:r>
      <w:r w:rsidR="00AA4C3E">
        <w:br/>
        <w:t xml:space="preserve">  </w:t>
      </w:r>
      <w:r>
        <w:t xml:space="preserve"> inzage hebben.</w:t>
      </w:r>
    </w:p>
    <w:p w14:paraId="39EC2126" w14:textId="77777777" w:rsidR="001149A2" w:rsidRPr="001149A2" w:rsidRDefault="001149A2" w:rsidP="001149A2">
      <w:pPr>
        <w:rPr>
          <w:b/>
          <w:bCs/>
          <w:u w:val="single"/>
        </w:rPr>
      </w:pPr>
      <w:r w:rsidRPr="001149A2">
        <w:rPr>
          <w:b/>
          <w:bCs/>
          <w:u w:val="single"/>
        </w:rPr>
        <w:t xml:space="preserve"> Registratie</w:t>
      </w:r>
    </w:p>
    <w:p w14:paraId="32C06ECB" w14:textId="4865D7ED" w:rsidR="001149A2" w:rsidRDefault="001149A2" w:rsidP="001149A2">
      <w:r>
        <w:t>- Hebben</w:t>
      </w:r>
      <w:r w:rsidR="00AA4C3E">
        <w:t xml:space="preserve"> van</w:t>
      </w:r>
      <w:r>
        <w:t xml:space="preserve"> een agenda en notulen die een nauwkeurige weergave zijn van de zaken die zich</w:t>
      </w:r>
      <w:r w:rsidR="00AA4C3E">
        <w:br/>
        <w:t xml:space="preserve">  </w:t>
      </w:r>
      <w:r>
        <w:t xml:space="preserve"> voordoen;</w:t>
      </w:r>
    </w:p>
    <w:p w14:paraId="1B67403C" w14:textId="5115ACA1" w:rsidR="001149A2" w:rsidRDefault="001149A2" w:rsidP="001149A2">
      <w:r>
        <w:t xml:space="preserve">- Zorg ervoor dat de agenda's, notulen en andere belangrijke documenten door de juiste medewerkers </w:t>
      </w:r>
      <w:r w:rsidR="00AA4C3E">
        <w:br/>
        <w:t xml:space="preserve">  </w:t>
      </w:r>
      <w:r>
        <w:t>of adviseurs worden gecontroleerd, voordat ze worden verspreid;</w:t>
      </w:r>
    </w:p>
    <w:p w14:paraId="28D7B8DF" w14:textId="0016F8AD" w:rsidR="001149A2" w:rsidRDefault="001149A2" w:rsidP="001149A2">
      <w:r>
        <w:t>- De doelstellingen, structuren en autoriteiten van de groepen volledig beschrijven.</w:t>
      </w:r>
    </w:p>
    <w:p w14:paraId="76DC0219" w14:textId="77777777" w:rsidR="001149A2" w:rsidRPr="001149A2" w:rsidRDefault="001149A2" w:rsidP="001149A2">
      <w:pPr>
        <w:rPr>
          <w:b/>
          <w:bCs/>
          <w:u w:val="single"/>
        </w:rPr>
      </w:pPr>
      <w:r w:rsidRPr="001149A2">
        <w:rPr>
          <w:b/>
          <w:bCs/>
          <w:u w:val="single"/>
        </w:rPr>
        <w:t xml:space="preserve"> Waakzaamheid:</w:t>
      </w:r>
    </w:p>
    <w:p w14:paraId="2A687B26" w14:textId="1EBBF459" w:rsidR="001149A2" w:rsidRDefault="001149A2" w:rsidP="001149A2">
      <w:r>
        <w:t>- Protest</w:t>
      </w:r>
      <w:r w:rsidR="00AA4C3E">
        <w:t>eer</w:t>
      </w:r>
      <w:r>
        <w:t xml:space="preserve"> alle discussie- of ontmoetingsactiviteiten die in strijd lijken te zijn met deze checklist;</w:t>
      </w:r>
      <w:r w:rsidR="00AA4C3E">
        <w:br/>
        <w:t xml:space="preserve"> </w:t>
      </w:r>
      <w:r>
        <w:t xml:space="preserve"> vraag</w:t>
      </w:r>
      <w:r w:rsidR="00AA4C3E">
        <w:t xml:space="preserve"> </w:t>
      </w:r>
      <w:r>
        <w:t xml:space="preserve">om deze activiteiten te stoppen zodat een passende juridische controle kan worden uitgevoerd </w:t>
      </w:r>
      <w:r w:rsidR="00AA4C3E">
        <w:t xml:space="preserve">  </w:t>
      </w:r>
      <w:r w:rsidR="00AA4C3E">
        <w:br/>
        <w:t xml:space="preserve">  </w:t>
      </w:r>
      <w:r>
        <w:t xml:space="preserve">door een raadsman; neem afstand van dergelijke discussies of activiteiten en </w:t>
      </w:r>
      <w:r w:rsidR="00AA4C3E">
        <w:t>ver</w:t>
      </w:r>
      <w:r>
        <w:t xml:space="preserve">laat elke vergadering </w:t>
      </w:r>
      <w:r w:rsidR="00AA4C3E">
        <w:br/>
        <w:t xml:space="preserve">  </w:t>
      </w:r>
      <w:r>
        <w:t xml:space="preserve">waarin </w:t>
      </w:r>
      <w:r w:rsidR="00AA4C3E">
        <w:t>de aanwezigen</w:t>
      </w:r>
      <w:r>
        <w:t xml:space="preserve"> verder gaan (en laat ze notuleren).</w:t>
      </w:r>
    </w:p>
    <w:p w14:paraId="0549236B" w14:textId="77777777" w:rsidR="001149A2" w:rsidRPr="001149A2" w:rsidRDefault="001149A2" w:rsidP="001149A2">
      <w:pPr>
        <w:rPr>
          <w:b/>
          <w:bCs/>
          <w:u w:val="single"/>
        </w:rPr>
      </w:pPr>
      <w:r w:rsidRPr="001149A2">
        <w:rPr>
          <w:b/>
          <w:bCs/>
          <w:u w:val="single"/>
        </w:rPr>
        <w:t xml:space="preserve"> MEDEDINGINGSRECHTELIJKE CHECKLIST VOOR VERGADERINGEN</w:t>
      </w:r>
    </w:p>
    <w:p w14:paraId="43282FD2" w14:textId="0C4EACA3" w:rsidR="001149A2" w:rsidRPr="001149A2" w:rsidRDefault="001149A2" w:rsidP="001149A2">
      <w:r>
        <w:t xml:space="preserve">Deze checklist is bedoeld voor het houden van door het BACD gesponsorde bijeenkomsten. Verboden discussiethema's zijn ook van toepassing op sociale bijeenkomsten die bij die bijeenkomsten plaatsvinden. </w:t>
      </w:r>
      <w:r>
        <w:br/>
      </w:r>
      <w:r>
        <w:br/>
        <w:t>De checklist is niet volledig.</w:t>
      </w:r>
      <w:r>
        <w:rPr>
          <w:b/>
          <w:bCs/>
        </w:rPr>
        <w:br w:type="page"/>
      </w:r>
    </w:p>
    <w:p w14:paraId="77BF7037" w14:textId="22CF26FA" w:rsidR="001149A2" w:rsidRPr="001149A2" w:rsidRDefault="001149A2" w:rsidP="001149A2">
      <w:pPr>
        <w:rPr>
          <w:b/>
          <w:bCs/>
          <w:color w:val="FF0000"/>
          <w:u w:val="single"/>
        </w:rPr>
      </w:pPr>
      <w:r w:rsidRPr="001149A2">
        <w:rPr>
          <w:b/>
          <w:bCs/>
          <w:color w:val="FF0000"/>
          <w:u w:val="single"/>
        </w:rPr>
        <w:lastRenderedPageBreak/>
        <w:t>NIET DOEN</w:t>
      </w:r>
      <w:r>
        <w:rPr>
          <w:b/>
          <w:bCs/>
          <w:color w:val="FF0000"/>
          <w:u w:val="single"/>
        </w:rPr>
        <w:t xml:space="preserve"> ( DON’T)</w:t>
      </w:r>
    </w:p>
    <w:p w14:paraId="0640E186" w14:textId="4B83B400" w:rsidR="001149A2" w:rsidRPr="001149A2" w:rsidRDefault="001149A2" w:rsidP="006C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6C1260">
        <w:rPr>
          <w:b/>
          <w:bCs/>
          <w:i/>
          <w:iCs/>
        </w:rPr>
        <w:t>BESPREKEN OF UITWISSELEN VAN INFORMATIE DIE NIET IN OVEREENSTEMMING IS MET HET MEDEDINGINGSRECHT, BIJVOORBEELD OP HET GEBIED VAN DE MEDEDINGING:</w:t>
      </w:r>
    </w:p>
    <w:p w14:paraId="021888C2" w14:textId="77777777" w:rsidR="001149A2" w:rsidRPr="00AA4C3E" w:rsidRDefault="001149A2" w:rsidP="001149A2">
      <w:pPr>
        <w:rPr>
          <w:b/>
          <w:bCs/>
          <w:u w:val="single"/>
        </w:rPr>
      </w:pPr>
      <w:r w:rsidRPr="00AA4C3E">
        <w:rPr>
          <w:b/>
          <w:bCs/>
          <w:u w:val="single"/>
        </w:rPr>
        <w:t>Prijzen, met inbegrip van</w:t>
      </w:r>
    </w:p>
    <w:p w14:paraId="02431B00" w14:textId="6F0C5687" w:rsidR="001149A2" w:rsidRDefault="001149A2" w:rsidP="001149A2">
      <w:r>
        <w:t xml:space="preserve">- Individuele bedrijfs-/brancheprijzen, prijswijzigingen, prijsverschillen, kortingen, vergoedingen, </w:t>
      </w:r>
      <w:r w:rsidR="00434D1E">
        <w:br/>
        <w:t xml:space="preserve">  </w:t>
      </w:r>
      <w:r>
        <w:t>kredietvoorwaarden, enz;</w:t>
      </w:r>
    </w:p>
    <w:p w14:paraId="636F7C08" w14:textId="77777777" w:rsidR="001149A2" w:rsidRDefault="001149A2" w:rsidP="001149A2">
      <w:r>
        <w:t>- Individuele bedrijfsgegevens over kosten, productie, capaciteit, voorraden, verkoop, enz.</w:t>
      </w:r>
    </w:p>
    <w:p w14:paraId="46F6361D" w14:textId="77777777" w:rsidR="001149A2" w:rsidRPr="00AA4C3E" w:rsidRDefault="001149A2" w:rsidP="001149A2">
      <w:pPr>
        <w:rPr>
          <w:b/>
          <w:bCs/>
          <w:u w:val="single"/>
        </w:rPr>
      </w:pPr>
      <w:r w:rsidRPr="00AA4C3E">
        <w:rPr>
          <w:b/>
          <w:bCs/>
          <w:u w:val="single"/>
        </w:rPr>
        <w:t>Productie, met inbegrip van</w:t>
      </w:r>
    </w:p>
    <w:p w14:paraId="6E86C85B" w14:textId="3F8FCCD9" w:rsidR="001149A2" w:rsidRDefault="001149A2" w:rsidP="001149A2">
      <w:r>
        <w:t xml:space="preserve">- Plannen van individuele bedrijven met betrekking tot het ontwerp, de productie, de distributie of het </w:t>
      </w:r>
      <w:r w:rsidR="00434D1E">
        <w:br/>
        <w:t xml:space="preserve">  </w:t>
      </w:r>
      <w:r>
        <w:t>op de markt brengen van bepaalde producten, met inbegrip van voorgestelde gebieden of klanten;</w:t>
      </w:r>
    </w:p>
    <w:p w14:paraId="43C13263" w14:textId="77777777" w:rsidR="001149A2" w:rsidRDefault="001149A2" w:rsidP="001149A2">
      <w:r>
        <w:t>- Veranderingen in de productiecapaciteit of de voorraden van de industrie, enz.</w:t>
      </w:r>
    </w:p>
    <w:p w14:paraId="65B6C605" w14:textId="77777777" w:rsidR="001149A2" w:rsidRPr="00AA4C3E" w:rsidRDefault="001149A2" w:rsidP="001149A2">
      <w:pPr>
        <w:rPr>
          <w:b/>
          <w:bCs/>
          <w:u w:val="single"/>
        </w:rPr>
      </w:pPr>
      <w:r w:rsidRPr="00AA4C3E">
        <w:rPr>
          <w:b/>
          <w:bCs/>
          <w:u w:val="single"/>
        </w:rPr>
        <w:t>Vervoerstarieven</w:t>
      </w:r>
    </w:p>
    <w:p w14:paraId="2FD7A7A7" w14:textId="7E370174" w:rsidR="001149A2" w:rsidRDefault="001149A2" w:rsidP="001149A2">
      <w:r>
        <w:t>- Tarieven of tariefbeleid voor individuele zendingen, met inbegrip van basispuntensystemen,</w:t>
      </w:r>
      <w:r w:rsidR="00434D1E">
        <w:br/>
        <w:t xml:space="preserve">  </w:t>
      </w:r>
      <w:r>
        <w:t xml:space="preserve"> zoneprijzen, vracht, enz.</w:t>
      </w:r>
    </w:p>
    <w:p w14:paraId="7F47727A" w14:textId="77777777" w:rsidR="001149A2" w:rsidRPr="00AA4C3E" w:rsidRDefault="001149A2" w:rsidP="001149A2">
      <w:pPr>
        <w:rPr>
          <w:b/>
          <w:bCs/>
          <w:u w:val="single"/>
        </w:rPr>
      </w:pPr>
      <w:r w:rsidRPr="00AA4C3E">
        <w:rPr>
          <w:b/>
          <w:bCs/>
          <w:u w:val="single"/>
        </w:rPr>
        <w:t>Marktprocedures, met inbegrip van</w:t>
      </w:r>
    </w:p>
    <w:p w14:paraId="72FFB717" w14:textId="0F68EB56" w:rsidR="001149A2" w:rsidRDefault="001149A2" w:rsidP="001149A2">
      <w:r>
        <w:t xml:space="preserve">- Bedrijfsaanbiedingen op contracten voor bepaalde producten; bedrijfsprocedures voor het reageren </w:t>
      </w:r>
      <w:r w:rsidR="00434D1E">
        <w:br/>
        <w:t xml:space="preserve">  </w:t>
      </w:r>
      <w:r>
        <w:t>op uitnodigingen tot het indienen van offertes;</w:t>
      </w:r>
    </w:p>
    <w:p w14:paraId="7E21F549" w14:textId="7E25E17D" w:rsidR="001149A2" w:rsidRPr="001149A2" w:rsidRDefault="001149A2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</w:rPr>
      </w:pPr>
    </w:p>
    <w:p w14:paraId="674429AC" w14:textId="77777777" w:rsidR="001149A2" w:rsidRPr="001149A2" w:rsidRDefault="001149A2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nl-NL"/>
        </w:rPr>
      </w:pPr>
    </w:p>
    <w:p w14:paraId="694D2417" w14:textId="77CBFA09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  <w:r w:rsidRPr="00CA08ED"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e</w:t>
      </w:r>
      <w:r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value through distributionMore value through </w:t>
      </w:r>
      <w:r w:rsidRPr="00CA08ED"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distribution</w:t>
      </w:r>
    </w:p>
    <w:p w14:paraId="4F6E6CC8" w14:textId="77777777" w:rsidR="00CA08ED" w:rsidRDefault="00C744C8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B</w:t>
      </w:r>
    </w:p>
    <w:p w14:paraId="5A501A1C" w14:textId="77777777" w:rsidR="00C9663D" w:rsidRPr="001149A2" w:rsidRDefault="00747001" w:rsidP="00C9663D">
      <w:pPr>
        <w:keepNext/>
        <w:keepLines/>
        <w:autoSpaceDE w:val="0"/>
        <w:autoSpaceDN w:val="0"/>
        <w:adjustRightInd w:val="0"/>
        <w:spacing w:line="240" w:lineRule="atLeast"/>
        <w:ind w:left="30"/>
        <w:rPr>
          <w:rFonts w:cs="Tms Rmn"/>
          <w:b/>
          <w:color w:val="1F497D" w:themeColor="text2"/>
          <w:sz w:val="32"/>
          <w:szCs w:val="32"/>
          <w:u w:val="single"/>
          <w:lang w:val="en-US" w:eastAsia="fr-FR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lllllllkkk</w:t>
      </w:r>
    </w:p>
    <w:p w14:paraId="4E067BC3" w14:textId="77777777" w:rsidR="00C9663D" w:rsidRPr="001149A2" w:rsidRDefault="00C9663D" w:rsidP="00C9663D">
      <w:pPr>
        <w:rPr>
          <w:lang w:val="en-US"/>
        </w:rPr>
      </w:pPr>
    </w:p>
    <w:p w14:paraId="69C6CEA4" w14:textId="77777777" w:rsidR="00CA08ED" w:rsidRDefault="00747001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kkkkkffff</w:t>
      </w:r>
    </w:p>
    <w:p w14:paraId="0AF24B83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0C47A394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335B2714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4AF6FA97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7FF841E7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72052CF5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4B9A9E87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05C06DB3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423D1889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3CE31590" w14:textId="77777777" w:rsidR="00CA08ED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14:paraId="6EBF0E53" w14:textId="77777777" w:rsidR="00CA08ED" w:rsidRDefault="00CA08ED" w:rsidP="00241A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lastRenderedPageBreak/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More value t</w:t>
      </w:r>
      <w:r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ributionMore value through distribution</w:t>
      </w:r>
    </w:p>
    <w:p w14:paraId="32957E43" w14:textId="77777777" w:rsidR="00323D2B" w:rsidRDefault="00323D2B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</w:p>
    <w:p w14:paraId="2C19B0C6" w14:textId="77777777" w:rsidR="00323D2B" w:rsidRDefault="00323D2B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</w:p>
    <w:p w14:paraId="709F6D00" w14:textId="77777777" w:rsidR="00323D2B" w:rsidRDefault="00241A12" w:rsidP="00241A12">
      <w:pP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  </w:t>
      </w:r>
    </w:p>
    <w:p w14:paraId="2F25875F" w14:textId="77777777" w:rsidR="00323D2B" w:rsidRPr="00323D2B" w:rsidRDefault="00323D2B" w:rsidP="00323D2B">
      <w:pPr>
        <w:ind w:left="4956"/>
        <w:rPr>
          <w:rFonts w:ascii="Calibri" w:hAnsi="Calibri" w:cs="Calibri"/>
          <w:b/>
          <w:color w:val="1F497D" w:themeColor="text2"/>
          <w:sz w:val="28"/>
          <w:szCs w:val="28"/>
          <w:lang w:val="en-US"/>
        </w:rPr>
      </w:pP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   </w:t>
      </w:r>
    </w:p>
    <w:sectPr w:rsidR="00323D2B" w:rsidRPr="00323D2B" w:rsidSect="00241A12">
      <w:pgSz w:w="11906" w:h="16838"/>
      <w:pgMar w:top="567" w:right="1417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9D6"/>
    <w:multiLevelType w:val="hybridMultilevel"/>
    <w:tmpl w:val="212C0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893"/>
    <w:multiLevelType w:val="hybridMultilevel"/>
    <w:tmpl w:val="43022E08"/>
    <w:lvl w:ilvl="0" w:tplc="0813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3E8462E"/>
    <w:multiLevelType w:val="hybridMultilevel"/>
    <w:tmpl w:val="4F0628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79F1"/>
    <w:multiLevelType w:val="hybridMultilevel"/>
    <w:tmpl w:val="F0AA4F7A"/>
    <w:lvl w:ilvl="0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1E633ED"/>
    <w:multiLevelType w:val="hybridMultilevel"/>
    <w:tmpl w:val="B2E230C8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F6F6240"/>
    <w:multiLevelType w:val="hybridMultilevel"/>
    <w:tmpl w:val="2FDED9C8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E3112EC"/>
    <w:multiLevelType w:val="hybridMultilevel"/>
    <w:tmpl w:val="5B82E3A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EE1247"/>
    <w:multiLevelType w:val="multilevel"/>
    <w:tmpl w:val="A35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D7F75"/>
    <w:multiLevelType w:val="hybridMultilevel"/>
    <w:tmpl w:val="DB54E6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ED"/>
    <w:rsid w:val="001149A2"/>
    <w:rsid w:val="00177636"/>
    <w:rsid w:val="00203E98"/>
    <w:rsid w:val="00241A12"/>
    <w:rsid w:val="00323D2B"/>
    <w:rsid w:val="0042467F"/>
    <w:rsid w:val="00434D1E"/>
    <w:rsid w:val="004C790F"/>
    <w:rsid w:val="00633667"/>
    <w:rsid w:val="006C1260"/>
    <w:rsid w:val="00747001"/>
    <w:rsid w:val="007D26D3"/>
    <w:rsid w:val="00AA4C3E"/>
    <w:rsid w:val="00AF1799"/>
    <w:rsid w:val="00C744C8"/>
    <w:rsid w:val="00C9663D"/>
    <w:rsid w:val="00CA08ED"/>
    <w:rsid w:val="00D63928"/>
    <w:rsid w:val="00F95575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340"/>
  <w15:docId w15:val="{B88B1A49-4DB5-4135-99E1-549EBA0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6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2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E814-F132-4A2E-9F1F-B146775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De Groote</cp:lastModifiedBy>
  <cp:revision>5</cp:revision>
  <cp:lastPrinted>2012-10-05T16:02:00Z</cp:lastPrinted>
  <dcterms:created xsi:type="dcterms:W3CDTF">2020-09-09T08:40:00Z</dcterms:created>
  <dcterms:modified xsi:type="dcterms:W3CDTF">2020-09-09T08:50:00Z</dcterms:modified>
</cp:coreProperties>
</file>